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BC" w:rsidRDefault="005910BC" w:rsidP="005910BC">
      <w:pPr>
        <w:rPr>
          <w:rFonts w:ascii="宋体" w:hAnsi="宋体" w:cs="宋体" w:hint="eastAsia"/>
          <w:color w:val="333333"/>
          <w:spacing w:val="7"/>
          <w:sz w:val="28"/>
          <w:szCs w:val="28"/>
          <w:shd w:val="clear" w:color="auto" w:fill="FFFFFF"/>
        </w:rPr>
      </w:pPr>
    </w:p>
    <w:p w:rsidR="005910BC" w:rsidRDefault="005910BC" w:rsidP="005910BC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“新星偶像”小演员选拔大赛</w:t>
      </w:r>
    </w:p>
    <w:p w:rsidR="005910BC" w:rsidRDefault="005910BC" w:rsidP="005910BC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报名表</w:t>
      </w:r>
    </w:p>
    <w:tbl>
      <w:tblPr>
        <w:tblStyle w:val="a5"/>
        <w:tblpPr w:leftFromText="180" w:rightFromText="180" w:vertAnchor="text" w:tblpX="122" w:tblpY="99"/>
        <w:tblOverlap w:val="never"/>
        <w:tblW w:w="0" w:type="auto"/>
        <w:tblInd w:w="0" w:type="dxa"/>
        <w:tblLayout w:type="fixed"/>
        <w:tblLook w:val="0000"/>
      </w:tblPr>
      <w:tblGrid>
        <w:gridCol w:w="1605"/>
        <w:gridCol w:w="1530"/>
        <w:gridCol w:w="1125"/>
        <w:gridCol w:w="675"/>
        <w:gridCol w:w="1515"/>
        <w:gridCol w:w="1814"/>
      </w:tblGrid>
      <w:tr w:rsidR="005910BC" w:rsidTr="00D82BBB">
        <w:trPr>
          <w:trHeight w:val="4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</w:tr>
      <w:tr w:rsidR="005910BC" w:rsidTr="00D82BBB">
        <w:trPr>
          <w:trHeight w:val="400"/>
        </w:trPr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生日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</w:tcBorders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</w:tr>
      <w:tr w:rsidR="005910BC" w:rsidTr="00D82BBB">
        <w:trPr>
          <w:trHeight w:val="380"/>
        </w:trPr>
        <w:tc>
          <w:tcPr>
            <w:tcW w:w="1605" w:type="dxa"/>
            <w:vMerge w:val="restart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监护人或指导老师签名</w:t>
            </w:r>
          </w:p>
        </w:tc>
        <w:tc>
          <w:tcPr>
            <w:tcW w:w="1530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家长签名</w:t>
            </w:r>
          </w:p>
        </w:tc>
        <w:tc>
          <w:tcPr>
            <w:tcW w:w="1125" w:type="dxa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329" w:type="dxa"/>
            <w:gridSpan w:val="2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</w:tr>
      <w:tr w:rsidR="005910BC" w:rsidTr="00D82BBB">
        <w:trPr>
          <w:trHeight w:val="400"/>
        </w:trPr>
        <w:tc>
          <w:tcPr>
            <w:tcW w:w="1605" w:type="dxa"/>
            <w:vMerge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指导老师签名</w:t>
            </w:r>
          </w:p>
        </w:tc>
        <w:tc>
          <w:tcPr>
            <w:tcW w:w="1125" w:type="dxa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329" w:type="dxa"/>
            <w:gridSpan w:val="2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</w:tr>
      <w:tr w:rsidR="005910BC" w:rsidTr="00D82BBB">
        <w:trPr>
          <w:trHeight w:val="365"/>
        </w:trPr>
        <w:tc>
          <w:tcPr>
            <w:tcW w:w="1605" w:type="dxa"/>
            <w:vMerge w:val="restart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推荐学校或培训机构</w:t>
            </w:r>
          </w:p>
        </w:tc>
        <w:tc>
          <w:tcPr>
            <w:tcW w:w="3330" w:type="dxa"/>
            <w:gridSpan w:val="3"/>
            <w:vMerge w:val="restart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负责人电话</w:t>
            </w:r>
          </w:p>
        </w:tc>
        <w:tc>
          <w:tcPr>
            <w:tcW w:w="1814" w:type="dxa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</w:tr>
      <w:tr w:rsidR="005910BC" w:rsidTr="00D82BBB">
        <w:trPr>
          <w:trHeight w:val="395"/>
        </w:trPr>
        <w:tc>
          <w:tcPr>
            <w:tcW w:w="1605" w:type="dxa"/>
            <w:vMerge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  <w:tc>
          <w:tcPr>
            <w:tcW w:w="3330" w:type="dxa"/>
            <w:gridSpan w:val="3"/>
            <w:vMerge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14" w:type="dxa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</w:tr>
      <w:tr w:rsidR="005910BC" w:rsidTr="00D82BBB">
        <w:trPr>
          <w:trHeight w:val="425"/>
        </w:trPr>
        <w:tc>
          <w:tcPr>
            <w:tcW w:w="160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年龄分组</w:t>
            </w:r>
          </w:p>
        </w:tc>
        <w:tc>
          <w:tcPr>
            <w:tcW w:w="3330" w:type="dxa"/>
            <w:gridSpan w:val="3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儿童组</w:t>
            </w:r>
            <w:r>
              <w:rPr>
                <w:rFonts w:hint="eastAsia"/>
              </w:rPr>
              <w:t>4-9</w:t>
            </w:r>
            <w:r>
              <w:rPr>
                <w:rFonts w:hint="eastAsia"/>
              </w:rPr>
              <w:t>岁</w:t>
            </w:r>
          </w:p>
        </w:tc>
        <w:tc>
          <w:tcPr>
            <w:tcW w:w="3329" w:type="dxa"/>
            <w:gridSpan w:val="2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少儿组</w:t>
            </w:r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岁</w:t>
            </w:r>
          </w:p>
        </w:tc>
      </w:tr>
      <w:tr w:rsidR="005910BC" w:rsidTr="00D82BBB">
        <w:trPr>
          <w:trHeight w:val="395"/>
        </w:trPr>
        <w:tc>
          <w:tcPr>
            <w:tcW w:w="160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参赛宣言</w:t>
            </w:r>
          </w:p>
        </w:tc>
        <w:tc>
          <w:tcPr>
            <w:tcW w:w="6659" w:type="dxa"/>
            <w:gridSpan w:val="5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</w:tr>
      <w:tr w:rsidR="005910BC" w:rsidTr="00D82BBB">
        <w:trPr>
          <w:trHeight w:val="380"/>
        </w:trPr>
        <w:tc>
          <w:tcPr>
            <w:tcW w:w="160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6659" w:type="dxa"/>
            <w:gridSpan w:val="5"/>
            <w:vAlign w:val="center"/>
          </w:tcPr>
          <w:p w:rsidR="005910BC" w:rsidRDefault="005910BC" w:rsidP="00D82BBB">
            <w:pPr>
              <w:jc w:val="center"/>
              <w:rPr>
                <w:rFonts w:hint="eastAsia"/>
              </w:rPr>
            </w:pPr>
          </w:p>
        </w:tc>
      </w:tr>
      <w:tr w:rsidR="005910BC" w:rsidTr="00D82BBB">
        <w:trPr>
          <w:trHeight w:val="415"/>
        </w:trPr>
        <w:tc>
          <w:tcPr>
            <w:tcW w:w="160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才艺类别</w:t>
            </w:r>
          </w:p>
        </w:tc>
        <w:tc>
          <w:tcPr>
            <w:tcW w:w="6659" w:type="dxa"/>
            <w:gridSpan w:val="5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歌唱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舞蹈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器乐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</w:tc>
      </w:tr>
      <w:tr w:rsidR="005910BC" w:rsidTr="00D82BBB">
        <w:trPr>
          <w:trHeight w:val="2850"/>
        </w:trPr>
        <w:tc>
          <w:tcPr>
            <w:tcW w:w="160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报名须知</w:t>
            </w:r>
          </w:p>
        </w:tc>
        <w:tc>
          <w:tcPr>
            <w:tcW w:w="6659" w:type="dxa"/>
            <w:gridSpan w:val="5"/>
            <w:vAlign w:val="center"/>
          </w:tcPr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、参赛人员需在监护人陪同下认真阅读报名细则并填写报名表格，确保所填写资料准确无误；</w:t>
            </w:r>
          </w:p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、本次大赛共有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个比赛场次，共持续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个月，由组委会统一安排参赛，参赛人员需服从主办方赛程时间及项目规则的所有安排；</w:t>
            </w:r>
          </w:p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、参赛人员不得无故中途缺赛、弃赛，一经发现即认为放弃参赛资格，并承担相应后果；</w:t>
            </w:r>
          </w:p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、比赛成绩不做现场公布，均由（微信号：琥珀桥）微信平台发布；</w:t>
            </w:r>
          </w:p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、参赛人员比赛过程中需有成年人全程陪同；</w:t>
            </w:r>
          </w:p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、参赛选手所需伴奏、乐器、服装、道具由参赛者自行准备，表演时长为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分钟；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、大赛若遇暴雨等非人为不可抗力因素不能正常进行的，比赛时间会另行通知；</w:t>
            </w:r>
          </w:p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、大赛主办单位对选手资料的全部内容以及参赛期间的图片、影像资料等享有制作权及使用权；</w:t>
            </w:r>
          </w:p>
          <w:p w:rsidR="005910BC" w:rsidRDefault="005910BC" w:rsidP="00D82BBB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、参赛选手需家长全程陪同，活动过程中请家长履行好监护人义务，大赛参赛者需对自己的行为安全负责。</w:t>
            </w:r>
          </w:p>
        </w:tc>
      </w:tr>
      <w:tr w:rsidR="005910BC" w:rsidTr="00D82BBB">
        <w:trPr>
          <w:trHeight w:val="1200"/>
        </w:trPr>
        <w:tc>
          <w:tcPr>
            <w:tcW w:w="1605" w:type="dxa"/>
            <w:vAlign w:val="center"/>
          </w:tcPr>
          <w:p w:rsidR="005910BC" w:rsidRDefault="005910BC" w:rsidP="00D82BBB">
            <w:pPr>
              <w:jc w:val="center"/>
            </w:pPr>
            <w:r>
              <w:rPr>
                <w:rFonts w:hint="eastAsia"/>
              </w:rPr>
              <w:t>报名条件</w:t>
            </w:r>
          </w:p>
        </w:tc>
        <w:tc>
          <w:tcPr>
            <w:tcW w:w="6659" w:type="dxa"/>
            <w:gridSpan w:val="5"/>
            <w:vAlign w:val="center"/>
          </w:tcPr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4-12</w:t>
            </w:r>
            <w:r>
              <w:rPr>
                <w:rFonts w:hint="eastAsia"/>
                <w:sz w:val="18"/>
                <w:szCs w:val="18"/>
              </w:rPr>
              <w:t>岁热爱祖国、热爱生活、热爱学习、热爱表演的儿童；</w:t>
            </w:r>
          </w:p>
          <w:p w:rsidR="005910BC" w:rsidRDefault="005910BC" w:rsidP="00D82BB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：健康阳光积极向上，勇于展示自我，</w:t>
            </w:r>
          </w:p>
          <w:p w:rsidR="005910BC" w:rsidRDefault="005910BC" w:rsidP="00D82BBB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：认真阅读并仔细填写报名表格，遵循报名表的要求，服从大赛组委会安排；</w:t>
            </w:r>
          </w:p>
        </w:tc>
      </w:tr>
      <w:tr w:rsidR="005910BC" w:rsidTr="00D82BBB">
        <w:trPr>
          <w:trHeight w:val="1845"/>
        </w:trPr>
        <w:tc>
          <w:tcPr>
            <w:tcW w:w="8264" w:type="dxa"/>
            <w:gridSpan w:val="6"/>
            <w:vAlign w:val="center"/>
          </w:tcPr>
          <w:p w:rsidR="005910BC" w:rsidRDefault="005910BC" w:rsidP="00D82BBB">
            <w:pPr>
              <w:rPr>
                <w:rFonts w:hint="eastAsia"/>
              </w:rPr>
            </w:pPr>
            <w:r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3947160</wp:posOffset>
                  </wp:positionH>
                  <wp:positionV relativeFrom="paragraph">
                    <wp:posOffset>33020</wp:posOffset>
                  </wp:positionV>
                  <wp:extent cx="1104900" cy="1104900"/>
                  <wp:effectExtent l="19050" t="0" r="0" b="0"/>
                  <wp:wrapSquare wrapText="bothSides"/>
                  <wp:docPr id="2" name="图片 1" descr="28e4d83fe4eff659f088ead8583ce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8e4d83fe4eff659f088ead8583ce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10BC" w:rsidRDefault="005910BC" w:rsidP="00D82BB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、报名时间：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日—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日；</w:t>
            </w:r>
          </w:p>
          <w:p w:rsidR="005910BC" w:rsidRDefault="005910BC" w:rsidP="00D82BBB">
            <w:pPr>
              <w:ind w:firstLineChars="400" w:firstLine="7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、比赛地点：组委会会电话通知；</w:t>
            </w:r>
          </w:p>
          <w:p w:rsidR="005910BC" w:rsidRDefault="005910BC" w:rsidP="00D82BBB">
            <w:pPr>
              <w:ind w:firstLineChars="400" w:firstLine="7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、参赛要求：凡年满</w:t>
            </w:r>
            <w:r>
              <w:rPr>
                <w:rFonts w:hint="eastAsia"/>
                <w:sz w:val="18"/>
                <w:szCs w:val="18"/>
              </w:rPr>
              <w:t>4-12</w:t>
            </w:r>
            <w:r>
              <w:rPr>
                <w:rFonts w:hint="eastAsia"/>
                <w:sz w:val="18"/>
                <w:szCs w:val="18"/>
              </w:rPr>
              <w:t>周岁少儿均可报名参加；</w:t>
            </w:r>
          </w:p>
          <w:p w:rsidR="005910BC" w:rsidRDefault="005910BC" w:rsidP="00D82BBB">
            <w:pPr>
              <w:ind w:firstLineChars="400" w:firstLine="720"/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、微信报名方式：扫描二维码或关注公众号（琥珀桥）在线报名</w:t>
            </w:r>
          </w:p>
        </w:tc>
      </w:tr>
    </w:tbl>
    <w:p w:rsidR="005910BC" w:rsidRDefault="005910BC" w:rsidP="005910BC">
      <w:pPr>
        <w:jc w:val="center"/>
        <w:rPr>
          <w:rFonts w:hint="eastAsia"/>
        </w:rPr>
      </w:pPr>
    </w:p>
    <w:p w:rsidR="0061014E" w:rsidRPr="005910BC" w:rsidRDefault="0061014E"/>
    <w:sectPr w:rsidR="0061014E" w:rsidRPr="005910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4E" w:rsidRDefault="0061014E" w:rsidP="005910BC">
      <w:r>
        <w:separator/>
      </w:r>
    </w:p>
  </w:endnote>
  <w:endnote w:type="continuationSeparator" w:id="1">
    <w:p w:rsidR="0061014E" w:rsidRDefault="0061014E" w:rsidP="0059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4E" w:rsidRDefault="0061014E" w:rsidP="005910BC">
      <w:r>
        <w:separator/>
      </w:r>
    </w:p>
  </w:footnote>
  <w:footnote w:type="continuationSeparator" w:id="1">
    <w:p w:rsidR="0061014E" w:rsidRDefault="0061014E" w:rsidP="00591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0BC"/>
    <w:rsid w:val="005910BC"/>
    <w:rsid w:val="0061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0BC"/>
    <w:rPr>
      <w:sz w:val="18"/>
      <w:szCs w:val="18"/>
    </w:rPr>
  </w:style>
  <w:style w:type="table" w:styleId="a5">
    <w:name w:val="Table Grid"/>
    <w:basedOn w:val="a1"/>
    <w:qFormat/>
    <w:rsid w:val="005910B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肖建兵</dc:creator>
  <cp:keywords/>
  <dc:description/>
  <cp:lastModifiedBy>肖建兵</cp:lastModifiedBy>
  <cp:revision>2</cp:revision>
  <dcterms:created xsi:type="dcterms:W3CDTF">2019-03-07T12:02:00Z</dcterms:created>
  <dcterms:modified xsi:type="dcterms:W3CDTF">2019-03-07T12:03:00Z</dcterms:modified>
</cp:coreProperties>
</file>